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1DF" w:rsidRPr="00F707F6" w:rsidRDefault="00D021DF" w:rsidP="00D021DF">
      <w:pPr>
        <w:pStyle w:val="Default"/>
      </w:pPr>
    </w:p>
    <w:p w:rsidR="00D021DF" w:rsidRPr="00F707F6" w:rsidRDefault="00732A2E" w:rsidP="00D021DF">
      <w:pPr>
        <w:jc w:val="center"/>
      </w:pPr>
      <w:r>
        <w:rPr>
          <w:noProof/>
        </w:rPr>
        <w:drawing>
          <wp:inline distT="0" distB="0" distL="0" distR="0" wp14:anchorId="02485DE5" wp14:editId="2D46D4B6">
            <wp:extent cx="3429000" cy="10111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245" cy="1067213"/>
                    </a:xfrm>
                    <a:prstGeom prst="rect">
                      <a:avLst/>
                    </a:prstGeom>
                    <a:noFill/>
                    <a:ln>
                      <a:noFill/>
                    </a:ln>
                  </pic:spPr>
                </pic:pic>
              </a:graphicData>
            </a:graphic>
          </wp:inline>
        </w:drawing>
      </w:r>
    </w:p>
    <w:p w:rsidR="00D021DF" w:rsidRPr="00F707F6" w:rsidRDefault="00D021DF" w:rsidP="00D021DF">
      <w:pPr>
        <w:jc w:val="center"/>
      </w:pPr>
    </w:p>
    <w:p w:rsidR="00D021DF" w:rsidRDefault="00D021DF" w:rsidP="00D021DF">
      <w:pPr>
        <w:pStyle w:val="NoSpacing"/>
        <w:jc w:val="center"/>
      </w:pPr>
    </w:p>
    <w:p w:rsidR="00732A2E" w:rsidRPr="00F707F6" w:rsidRDefault="00732A2E" w:rsidP="00D021DF">
      <w:pPr>
        <w:pStyle w:val="NoSpacing"/>
        <w:jc w:val="center"/>
      </w:pPr>
    </w:p>
    <w:p w:rsidR="00D021DF" w:rsidRPr="00F707F6" w:rsidRDefault="00D021DF" w:rsidP="00D021DF">
      <w:pPr>
        <w:pStyle w:val="NoSpacing"/>
        <w:jc w:val="center"/>
      </w:pPr>
      <w:r w:rsidRPr="00F707F6">
        <w:t>Regular Meeting</w:t>
      </w:r>
    </w:p>
    <w:p w:rsidR="00D021DF" w:rsidRDefault="00D021DF" w:rsidP="00FE7281">
      <w:pPr>
        <w:pStyle w:val="NoSpacing"/>
        <w:jc w:val="center"/>
      </w:pPr>
      <w:r w:rsidRPr="00F707F6">
        <w:t>Thursday</w:t>
      </w:r>
      <w:r w:rsidR="001643CD">
        <w:t xml:space="preserve">, </w:t>
      </w:r>
      <w:r w:rsidR="004631D1">
        <w:t>June 10</w:t>
      </w:r>
      <w:r w:rsidR="00964280">
        <w:t>, 2021</w:t>
      </w:r>
      <w:r w:rsidR="00756262">
        <w:t>, 5:3</w:t>
      </w:r>
      <w:r w:rsidR="00683EAF">
        <w:t>0</w:t>
      </w:r>
      <w:r w:rsidRPr="00F707F6">
        <w:t xml:space="preserve"> p.m.</w:t>
      </w:r>
    </w:p>
    <w:p w:rsidR="00CC7E5C" w:rsidRDefault="00CC7E5C" w:rsidP="00FE7281">
      <w:pPr>
        <w:pStyle w:val="NoSpacing"/>
        <w:jc w:val="center"/>
      </w:pPr>
      <w:r>
        <w:t xml:space="preserve">Kiwanis Recreation Center, 352 Devers Street </w:t>
      </w:r>
    </w:p>
    <w:p w:rsidR="00D021DF" w:rsidRDefault="00CC7E5C" w:rsidP="00D021DF">
      <w:pPr>
        <w:pStyle w:val="NoSpacing"/>
        <w:jc w:val="center"/>
      </w:pPr>
      <w:r>
        <w:t xml:space="preserve">In-Person and </w:t>
      </w:r>
      <w:r w:rsidR="00A66712">
        <w:t>Zoom Meeting</w:t>
      </w:r>
    </w:p>
    <w:p w:rsidR="00AE107D" w:rsidRPr="00F707F6" w:rsidRDefault="00AE107D" w:rsidP="00D021DF">
      <w:pPr>
        <w:pStyle w:val="NoSpacing"/>
        <w:jc w:val="center"/>
      </w:pPr>
    </w:p>
    <w:p w:rsidR="00D021DF" w:rsidRPr="00F707F6" w:rsidRDefault="00D021DF" w:rsidP="00D021DF">
      <w:pPr>
        <w:pStyle w:val="NoSpacing"/>
      </w:pPr>
    </w:p>
    <w:p w:rsidR="004F4BE0" w:rsidRDefault="00D021DF" w:rsidP="00AE107D">
      <w:pPr>
        <w:pStyle w:val="NoSpacing"/>
        <w:ind w:left="1440" w:hanging="1440"/>
      </w:pPr>
      <w:r w:rsidRPr="00F707F6">
        <w:t>Present:</w:t>
      </w:r>
      <w:r w:rsidRPr="00F707F6">
        <w:tab/>
      </w:r>
      <w:r w:rsidR="00783921">
        <w:t>Chairman</w:t>
      </w:r>
      <w:r w:rsidRPr="00F707F6">
        <w:t xml:space="preserve">, Eric Olson; </w:t>
      </w:r>
      <w:r w:rsidR="00CC7E5C">
        <w:t xml:space="preserve">Vice-Chairman, Franco Webb; </w:t>
      </w:r>
      <w:r w:rsidR="0012558B">
        <w:t>Secretary</w:t>
      </w:r>
      <w:r w:rsidR="003D6557">
        <w:t>,</w:t>
      </w:r>
      <w:r w:rsidR="0012558B">
        <w:t xml:space="preserve"> Semone Pemberton; </w:t>
      </w:r>
      <w:r w:rsidR="001643CD">
        <w:t xml:space="preserve">Commissioner Samar Abdelfatah; </w:t>
      </w:r>
      <w:r w:rsidR="007532E6">
        <w:t xml:space="preserve">Commissioner Milette Harris; </w:t>
      </w:r>
      <w:r w:rsidR="004F4BE0">
        <w:t xml:space="preserve">Commissioner Eileen Hatch; </w:t>
      </w:r>
      <w:r w:rsidR="00CC7E5C">
        <w:t xml:space="preserve">Commissioner Mark Kendrick; </w:t>
      </w:r>
      <w:r w:rsidR="00964280" w:rsidRPr="00F707F6">
        <w:t>Commissioner William “Bill” J. Milton, II</w:t>
      </w:r>
      <w:r w:rsidR="0012558B">
        <w:t>;</w:t>
      </w:r>
      <w:r w:rsidR="007532E6">
        <w:t xml:space="preserve"> Commissioner Dwight Palmer</w:t>
      </w:r>
      <w:r w:rsidR="004F4BE0">
        <w:t xml:space="preserve"> (via Zoom)</w:t>
      </w:r>
      <w:r w:rsidR="007532E6">
        <w:t>;</w:t>
      </w:r>
      <w:r w:rsidR="0012558B">
        <w:t xml:space="preserve"> </w:t>
      </w:r>
      <w:r w:rsidR="004F4BE0">
        <w:t>Commissioner Peter Pappas (via Zoom); Commissioner J. Vernon Peterson;</w:t>
      </w:r>
      <w:r w:rsidR="00AE107D">
        <w:t xml:space="preserve"> </w:t>
      </w:r>
      <w:r w:rsidR="004F4BE0">
        <w:t>Commissioner Tammy Six (via Zoom); and Commissioner Myahtaeyarra Warren</w:t>
      </w:r>
      <w:r w:rsidR="00CC7E5C">
        <w:t>.</w:t>
      </w:r>
    </w:p>
    <w:p w:rsidR="004F4BE0" w:rsidRDefault="004F4BE0" w:rsidP="004F4BE0">
      <w:pPr>
        <w:pStyle w:val="NoSpacing"/>
        <w:ind w:left="1440" w:hanging="1440"/>
      </w:pPr>
    </w:p>
    <w:p w:rsidR="00927D60" w:rsidRDefault="00D021DF" w:rsidP="00964280">
      <w:pPr>
        <w:pStyle w:val="NoSpacing"/>
        <w:ind w:left="1440" w:hanging="1440"/>
      </w:pPr>
      <w:r w:rsidRPr="00F707F6">
        <w:t>Absent:</w:t>
      </w:r>
      <w:r w:rsidRPr="00F707F6">
        <w:tab/>
      </w:r>
      <w:r w:rsidR="00AE107D">
        <w:t xml:space="preserve">Commissioner </w:t>
      </w:r>
      <w:r w:rsidR="00CC7E5C">
        <w:t>Donna Pelham</w:t>
      </w:r>
      <w:r w:rsidR="00AE107D">
        <w:t>.</w:t>
      </w:r>
      <w:r w:rsidR="004F4BE0">
        <w:t xml:space="preserve"> </w:t>
      </w:r>
    </w:p>
    <w:p w:rsidR="004F4BE0" w:rsidRDefault="004F4BE0" w:rsidP="00964280">
      <w:pPr>
        <w:pStyle w:val="NoSpacing"/>
        <w:ind w:left="1440" w:hanging="1440"/>
      </w:pPr>
    </w:p>
    <w:p w:rsidR="00D021DF" w:rsidRDefault="00D021DF" w:rsidP="00D021DF">
      <w:pPr>
        <w:pStyle w:val="NoSpacing"/>
        <w:ind w:left="1440" w:hanging="1440"/>
      </w:pPr>
      <w:r w:rsidRPr="00F707F6">
        <w:t>Staff Present:</w:t>
      </w:r>
      <w:r w:rsidRPr="00F707F6">
        <w:tab/>
      </w:r>
      <w:r w:rsidR="0081356E">
        <w:t xml:space="preserve">Jay Toland, Assistant City Manager; </w:t>
      </w:r>
      <w:r w:rsidR="00C716C3" w:rsidRPr="00F707F6">
        <w:t xml:space="preserve">Yamile Nazar, </w:t>
      </w:r>
      <w:r w:rsidR="004F4BE0">
        <w:t>Interim Director</w:t>
      </w:r>
      <w:r w:rsidRPr="00F707F6">
        <w:t xml:space="preserve">; </w:t>
      </w:r>
      <w:r w:rsidR="00927D60">
        <w:t xml:space="preserve">Stephanie Lorenc, Administrative Specialist; </w:t>
      </w:r>
      <w:r w:rsidRPr="00F707F6">
        <w:t>and Janet Beaudry, Office Assistant II.</w:t>
      </w:r>
    </w:p>
    <w:p w:rsidR="00AE107D" w:rsidRDefault="00AE107D" w:rsidP="00D021DF">
      <w:pPr>
        <w:pStyle w:val="NoSpacing"/>
        <w:ind w:left="1440" w:hanging="1440"/>
      </w:pPr>
    </w:p>
    <w:p w:rsidR="00D021DF" w:rsidRPr="00F707F6" w:rsidRDefault="00D021DF" w:rsidP="00D021DF">
      <w:pPr>
        <w:pStyle w:val="NoSpacing"/>
        <w:ind w:left="1440" w:hanging="1440"/>
      </w:pPr>
    </w:p>
    <w:p w:rsidR="00704E41" w:rsidRDefault="00D021DF" w:rsidP="00D021DF">
      <w:pPr>
        <w:pStyle w:val="NoSpacing"/>
      </w:pPr>
      <w:r w:rsidRPr="00F707F6">
        <w:t xml:space="preserve">The meeting was called to order at </w:t>
      </w:r>
      <w:r w:rsidR="00C716C3" w:rsidRPr="00F707F6">
        <w:softHyphen/>
      </w:r>
      <w:r w:rsidR="00C716C3" w:rsidRPr="00F707F6">
        <w:softHyphen/>
      </w:r>
      <w:r w:rsidR="00C716C3" w:rsidRPr="00F707F6">
        <w:softHyphen/>
      </w:r>
      <w:r w:rsidR="00C716C3" w:rsidRPr="00F707F6">
        <w:softHyphen/>
      </w:r>
      <w:r w:rsidR="0093173C" w:rsidRPr="00F707F6">
        <w:t>5:</w:t>
      </w:r>
      <w:r w:rsidR="00CC7E5C">
        <w:t xml:space="preserve">44 </w:t>
      </w:r>
      <w:r w:rsidR="0015410F">
        <w:t xml:space="preserve">p.m. by </w:t>
      </w:r>
      <w:r w:rsidR="00783921">
        <w:t>Chairman</w:t>
      </w:r>
      <w:r w:rsidRPr="00F707F6">
        <w:t xml:space="preserve"> Eric Olson, followed by a moment of silence, follow</w:t>
      </w:r>
      <w:r w:rsidR="00D81280">
        <w:t>ed by the Pledge of Allegiance.</w:t>
      </w:r>
    </w:p>
    <w:p w:rsidR="00D81280" w:rsidRDefault="00D81280" w:rsidP="00D021DF">
      <w:pPr>
        <w:pStyle w:val="NoSpacing"/>
      </w:pPr>
    </w:p>
    <w:p w:rsidR="00D81280" w:rsidRDefault="00D81280" w:rsidP="00D021DF">
      <w:pPr>
        <w:pStyle w:val="NoSpacing"/>
      </w:pPr>
      <w:r>
        <w:t xml:space="preserve">Motion to approve the </w:t>
      </w:r>
      <w:r w:rsidR="00CC7E5C">
        <w:t>June 10</w:t>
      </w:r>
      <w:r>
        <w:t>, 2021</w:t>
      </w:r>
      <w:r w:rsidR="004829C2">
        <w:t>,</w:t>
      </w:r>
      <w:r>
        <w:t xml:space="preserve"> agenda was made by Commissioner </w:t>
      </w:r>
      <w:r w:rsidR="00CC7E5C">
        <w:t>Pappas</w:t>
      </w:r>
      <w:r>
        <w:t xml:space="preserve">, seconded by </w:t>
      </w:r>
      <w:r w:rsidR="00CC7E5C">
        <w:t>Vice-Chairman Webb</w:t>
      </w:r>
      <w:r>
        <w:t xml:space="preserve">; vote was unanimous.  </w:t>
      </w:r>
    </w:p>
    <w:p w:rsidR="00704E41" w:rsidRDefault="00704E41" w:rsidP="00D021DF">
      <w:pPr>
        <w:pStyle w:val="NoSpacing"/>
      </w:pPr>
    </w:p>
    <w:p w:rsidR="00E310B4" w:rsidRDefault="00D021DF" w:rsidP="00D021DF">
      <w:pPr>
        <w:pStyle w:val="NoSpacing"/>
      </w:pPr>
      <w:r w:rsidRPr="00F707F6">
        <w:t xml:space="preserve">Motion to approve the </w:t>
      </w:r>
      <w:r w:rsidR="00CC7E5C">
        <w:t>May 13</w:t>
      </w:r>
      <w:r w:rsidR="00927D60">
        <w:t>, 2021</w:t>
      </w:r>
      <w:r w:rsidRPr="00F707F6">
        <w:t>, minutes</w:t>
      </w:r>
      <w:r w:rsidRPr="00F707F6">
        <w:rPr>
          <w:color w:val="FF0000"/>
        </w:rPr>
        <w:t xml:space="preserve"> </w:t>
      </w:r>
      <w:r w:rsidRPr="00F707F6">
        <w:t xml:space="preserve">was made by </w:t>
      </w:r>
      <w:r w:rsidR="007532E6">
        <w:t xml:space="preserve">Commissioner </w:t>
      </w:r>
      <w:r w:rsidR="00CC7E5C">
        <w:t>Kendrick</w:t>
      </w:r>
      <w:r w:rsidR="007532E6">
        <w:t xml:space="preserve">, </w:t>
      </w:r>
      <w:r w:rsidRPr="00F707F6">
        <w:t xml:space="preserve">seconded by </w:t>
      </w:r>
      <w:r w:rsidR="00D81280">
        <w:t xml:space="preserve">Commissioner </w:t>
      </w:r>
      <w:r w:rsidR="00CC7E5C">
        <w:t>Peterson</w:t>
      </w:r>
      <w:r w:rsidRPr="00F707F6">
        <w:t>; vote</w:t>
      </w:r>
      <w:r w:rsidR="004156F6">
        <w:t xml:space="preserve"> </w:t>
      </w:r>
      <w:r w:rsidR="00086E31">
        <w:t xml:space="preserve">was </w:t>
      </w:r>
      <w:r w:rsidRPr="00F707F6">
        <w:t>unanimous.</w:t>
      </w:r>
    </w:p>
    <w:p w:rsidR="00AE107D" w:rsidRDefault="00AE107D" w:rsidP="00D021DF">
      <w:pPr>
        <w:pStyle w:val="NoSpacing"/>
      </w:pPr>
    </w:p>
    <w:p w:rsidR="00AE107D" w:rsidRDefault="002946DC" w:rsidP="00D021DF">
      <w:pPr>
        <w:pStyle w:val="NoSpacing"/>
      </w:pPr>
      <w:r>
        <w:t>Chairman Olson opened the meeting by speaking about the City SPIRIT model and how it relates to the Fayet</w:t>
      </w:r>
      <w:r w:rsidR="00F14D69">
        <w:t>t</w:t>
      </w:r>
      <w:r>
        <w:t>eville Market House.  The model asks to bring together diverse community stakeholders who will receive resident feedback for the repurposing of the Market House.  He said there will be a meeting of the Working Group on Saturday, the 19</w:t>
      </w:r>
      <w:r w:rsidRPr="002946DC">
        <w:rPr>
          <w:vertAlign w:val="superscript"/>
        </w:rPr>
        <w:t>th</w:t>
      </w:r>
      <w:r>
        <w:t xml:space="preserve"> of June.  The Working Group will identify various and diverse community leaders.  He indicated that some of the potential recommendations can be persons who have received HRC Recognition Awards.  All Commissioners are encouraged to send their recommendations to staff.</w:t>
      </w:r>
    </w:p>
    <w:p w:rsidR="00D77AD9" w:rsidRDefault="00D77AD9" w:rsidP="00D021DF">
      <w:pPr>
        <w:pStyle w:val="NoSpacing"/>
      </w:pPr>
      <w:bookmarkStart w:id="0" w:name="_GoBack"/>
      <w:bookmarkEnd w:id="0"/>
    </w:p>
    <w:p w:rsidR="00D77AD9" w:rsidRDefault="00D77AD9" w:rsidP="00D021DF">
      <w:pPr>
        <w:pStyle w:val="NoSpacing"/>
      </w:pPr>
      <w:r>
        <w:lastRenderedPageBreak/>
        <w:t xml:space="preserve">There was some discussion about </w:t>
      </w:r>
      <w:r w:rsidRPr="00D77AD9">
        <w:rPr>
          <w:i/>
        </w:rPr>
        <w:t>The Hate U Give</w:t>
      </w:r>
      <w:r>
        <w:t xml:space="preserve"> event in Hope Mills on Saturday, June 5</w:t>
      </w:r>
      <w:r w:rsidRPr="00D77AD9">
        <w:rPr>
          <w:vertAlign w:val="superscript"/>
        </w:rPr>
        <w:t>th</w:t>
      </w:r>
      <w:r>
        <w:t xml:space="preserve"> by Chairman Olson and Secretary Pemberton.  Chairman Olson noted that there were four Hope Mills police officers at the event, and that they contributed a lot to the discussion.  Ms. Nazar noted that the town of Spring Lake would like to host the next </w:t>
      </w:r>
      <w:r w:rsidRPr="00D77AD9">
        <w:rPr>
          <w:i/>
        </w:rPr>
        <w:t>The Hate U Give</w:t>
      </w:r>
      <w:r>
        <w:t xml:space="preserve"> event.  Chairman Olson proposed August, September, or October for that event.  </w:t>
      </w:r>
    </w:p>
    <w:p w:rsidR="002946DC" w:rsidRDefault="002946DC" w:rsidP="00D021DF">
      <w:pPr>
        <w:pStyle w:val="NoSpacing"/>
      </w:pPr>
    </w:p>
    <w:p w:rsidR="002946DC" w:rsidRDefault="00413A54" w:rsidP="00D021DF">
      <w:pPr>
        <w:pStyle w:val="NoSpacing"/>
      </w:pPr>
      <w:r>
        <w:t xml:space="preserve">The next topic of discussion was the upcoming Dining &amp; Dialogue in September or October.  The Dining &amp; Dialogue will be on Ramadan.  The proposal was to vote in the regular August Commission meeting on when to hold the event.  Ms. Nazar said the Youth Council was in process of determining their next Dining &amp; Dialogue event in August, September, or October.  </w:t>
      </w:r>
    </w:p>
    <w:p w:rsidR="00C70D86" w:rsidRDefault="00C70D86" w:rsidP="00D021DF">
      <w:pPr>
        <w:pStyle w:val="NoSpacing"/>
      </w:pPr>
    </w:p>
    <w:p w:rsidR="00C70D86" w:rsidRDefault="00C70D86" w:rsidP="00D021DF">
      <w:pPr>
        <w:pStyle w:val="NoSpacing"/>
      </w:pPr>
      <w:r>
        <w:t xml:space="preserve">Commissioner Harris gave an overview of the scholarships, of which there will be six this year.  She also proposed that the topic the students write about be changed to encourage more creativity in the essays.  There followed some discussion on monies, and Vice Chairman Webb said he would contact Patriot Outreach.  </w:t>
      </w:r>
    </w:p>
    <w:p w:rsidR="00C70D86" w:rsidRDefault="00C70D86" w:rsidP="00D021DF">
      <w:pPr>
        <w:pStyle w:val="NoSpacing"/>
      </w:pPr>
    </w:p>
    <w:p w:rsidR="00C70D86" w:rsidRDefault="00C70D86" w:rsidP="00D021DF">
      <w:pPr>
        <w:pStyle w:val="NoSpacing"/>
      </w:pPr>
      <w:r>
        <w:t xml:space="preserve">Secretary Pemberton asked about the Project Matrix she had passed out to everyone.  The Project Matrix is a method of keeping up with proposed initiatives and where they stand at any given point.  After a general discussion, Commissioner Kendrick proposed September as the next Dining &amp; Dialogue event, and the vote was unanimous.  </w:t>
      </w:r>
    </w:p>
    <w:p w:rsidR="00C70D86" w:rsidRDefault="00C70D86" w:rsidP="00D021DF">
      <w:pPr>
        <w:pStyle w:val="NoSpacing"/>
      </w:pPr>
    </w:p>
    <w:p w:rsidR="00C70D86" w:rsidRDefault="00EB2EA7" w:rsidP="00D021DF">
      <w:pPr>
        <w:pStyle w:val="NoSpacing"/>
      </w:pPr>
      <w:r>
        <w:t xml:space="preserve">Got Consent was the next topic introduced by Commissioner Harris.  Some discussion followed on it as well as on PDP or Professional Dyna-Metric ProScan.  </w:t>
      </w:r>
      <w:r w:rsidR="00F14D69">
        <w:t xml:space="preserve">Commissioner Kendrick proposed that the Commission set this on the matrix.  Commissioner Harris stated she will ask the facilitator of these programs to present to the Commission.  </w:t>
      </w:r>
    </w:p>
    <w:p w:rsidR="00F14D69" w:rsidRDefault="00F14D69" w:rsidP="00D021DF">
      <w:pPr>
        <w:pStyle w:val="NoSpacing"/>
      </w:pPr>
    </w:p>
    <w:p w:rsidR="00F14D69" w:rsidRDefault="00F14D69" w:rsidP="00D021DF">
      <w:pPr>
        <w:pStyle w:val="NoSpacing"/>
      </w:pPr>
      <w:r>
        <w:t>Chairman Olson stated that at the August meeting Commissioners could sign up for one of the committees.  The standing committees are:</w:t>
      </w:r>
    </w:p>
    <w:p w:rsidR="00F14D69" w:rsidRDefault="00F14D69" w:rsidP="00D021DF">
      <w:pPr>
        <w:pStyle w:val="NoSpacing"/>
      </w:pPr>
      <w:r>
        <w:tab/>
        <w:t>By-Laws Committee</w:t>
      </w:r>
    </w:p>
    <w:p w:rsidR="00F14D69" w:rsidRDefault="00F14D69" w:rsidP="00D021DF">
      <w:pPr>
        <w:pStyle w:val="NoSpacing"/>
      </w:pPr>
      <w:r>
        <w:tab/>
        <w:t>Nominating Committee</w:t>
      </w:r>
    </w:p>
    <w:p w:rsidR="00F14D69" w:rsidRDefault="00F14D69" w:rsidP="00D021DF">
      <w:pPr>
        <w:pStyle w:val="NoSpacing"/>
      </w:pPr>
      <w:r>
        <w:tab/>
        <w:t>ARA and HR Scholarship/Endowment Fund Committee</w:t>
      </w:r>
    </w:p>
    <w:p w:rsidR="00F14D69" w:rsidRDefault="00F14D69" w:rsidP="00D021DF">
      <w:pPr>
        <w:pStyle w:val="NoSpacing"/>
      </w:pPr>
    </w:p>
    <w:p w:rsidR="00F14D69" w:rsidRDefault="00F14D69" w:rsidP="00D021DF">
      <w:pPr>
        <w:pStyle w:val="NoSpacing"/>
      </w:pPr>
      <w:r>
        <w:t>Other committees would be Ad Hoc committees.</w:t>
      </w:r>
    </w:p>
    <w:p w:rsidR="00F14D69" w:rsidRDefault="00F14D69" w:rsidP="00D021DF">
      <w:pPr>
        <w:pStyle w:val="NoSpacing"/>
      </w:pPr>
    </w:p>
    <w:p w:rsidR="00F14D69" w:rsidRDefault="00F14D69" w:rsidP="00D021DF">
      <w:pPr>
        <w:pStyle w:val="NoSpacing"/>
      </w:pPr>
      <w:r>
        <w:t xml:space="preserve">Ms. Nazar offered a review of the volunteer hours.  She asked that the Commissioners email Janet with any volunteer hours they have.  </w:t>
      </w:r>
    </w:p>
    <w:p w:rsidR="00F14D69" w:rsidRDefault="00F14D69" w:rsidP="00D021DF">
      <w:pPr>
        <w:pStyle w:val="NoSpacing"/>
      </w:pPr>
    </w:p>
    <w:p w:rsidR="00F14D69" w:rsidRDefault="00F14D69" w:rsidP="00D021DF">
      <w:pPr>
        <w:pStyle w:val="NoSpacing"/>
      </w:pPr>
      <w:r>
        <w:t>Director’s Report.</w:t>
      </w:r>
    </w:p>
    <w:p w:rsidR="00F14D69" w:rsidRDefault="00F14D69" w:rsidP="00D021DF">
      <w:pPr>
        <w:pStyle w:val="NoSpacing"/>
      </w:pPr>
      <w:r>
        <w:t>Ms. Nazar stated all topics had been covered during the meeting.</w:t>
      </w:r>
    </w:p>
    <w:p w:rsidR="00F14D69" w:rsidRDefault="00F14D69" w:rsidP="00D021DF">
      <w:pPr>
        <w:pStyle w:val="NoSpacing"/>
      </w:pPr>
    </w:p>
    <w:p w:rsidR="00F14D69" w:rsidRDefault="00F14D69" w:rsidP="00D021DF">
      <w:pPr>
        <w:pStyle w:val="NoSpacing"/>
      </w:pPr>
      <w:r>
        <w:t xml:space="preserve">The next scheduled Commission meeting will be Thursday, August 12, 2021, at 53:30 p.m., in-person and via Zoom.  </w:t>
      </w:r>
    </w:p>
    <w:p w:rsidR="00F14D69" w:rsidRDefault="00F14D69" w:rsidP="00D021DF">
      <w:pPr>
        <w:pStyle w:val="NoSpacing"/>
      </w:pPr>
    </w:p>
    <w:p w:rsidR="00F14D69" w:rsidRDefault="00F14D69" w:rsidP="00D021DF">
      <w:pPr>
        <w:pStyle w:val="NoSpacing"/>
      </w:pPr>
      <w:r>
        <w:t>A vote was taken and the June Executive Committee was cancelled.</w:t>
      </w:r>
    </w:p>
    <w:p w:rsidR="00F14D69" w:rsidRDefault="00F14D69" w:rsidP="00D021DF">
      <w:pPr>
        <w:pStyle w:val="NoSpacing"/>
      </w:pPr>
    </w:p>
    <w:p w:rsidR="00027CD2" w:rsidRDefault="00027CD2" w:rsidP="00D021DF">
      <w:pPr>
        <w:pStyle w:val="NoSpacing"/>
      </w:pPr>
    </w:p>
    <w:p w:rsidR="004829C2" w:rsidRDefault="004829C2" w:rsidP="008617A0">
      <w:pPr>
        <w:pStyle w:val="NoSpacing"/>
      </w:pPr>
    </w:p>
    <w:p w:rsidR="008617A0" w:rsidRDefault="00672D22" w:rsidP="008617A0">
      <w:pPr>
        <w:pStyle w:val="NoSpacing"/>
      </w:pPr>
      <w:r>
        <w:t>A</w:t>
      </w:r>
      <w:r w:rsidR="004958FA">
        <w:t xml:space="preserve"> </w:t>
      </w:r>
      <w:r w:rsidR="003E1E8C">
        <w:t>m</w:t>
      </w:r>
      <w:r w:rsidR="00F36678">
        <w:t xml:space="preserve">otion to adjourn was made by </w:t>
      </w:r>
      <w:r w:rsidR="00D81280">
        <w:t>Commissioner Milton</w:t>
      </w:r>
      <w:r w:rsidR="0023536E">
        <w:t xml:space="preserve">, seconded by </w:t>
      </w:r>
      <w:r w:rsidR="00D81280">
        <w:t xml:space="preserve">Commissioner </w:t>
      </w:r>
      <w:r w:rsidR="002946DC">
        <w:t>Warren</w:t>
      </w:r>
      <w:r w:rsidR="00AE107D">
        <w:t>.</w:t>
      </w:r>
      <w:r w:rsidR="002946DC">
        <w:t xml:space="preserve">  Chairman Olson adjourned the meeting at 7:15 p.m.</w:t>
      </w:r>
    </w:p>
    <w:p w:rsidR="009D1E1B" w:rsidRDefault="009D1E1B" w:rsidP="008617A0">
      <w:pPr>
        <w:pStyle w:val="NoSpacing"/>
      </w:pPr>
    </w:p>
    <w:p w:rsidR="009D1E1B" w:rsidRPr="00F707F6" w:rsidRDefault="009D1E1B" w:rsidP="008617A0">
      <w:pPr>
        <w:pStyle w:val="NoSpacing"/>
      </w:pPr>
    </w:p>
    <w:p w:rsidR="008617A0" w:rsidRPr="00F707F6" w:rsidRDefault="008617A0" w:rsidP="008617A0">
      <w:pPr>
        <w:pStyle w:val="NoSpacing"/>
      </w:pPr>
      <w:r w:rsidRPr="00F707F6">
        <w:t>Approved_______________________________</w:t>
      </w:r>
    </w:p>
    <w:p w:rsidR="008617A0" w:rsidRPr="00F707F6" w:rsidRDefault="008617A0" w:rsidP="008617A0">
      <w:pPr>
        <w:jc w:val="both"/>
      </w:pPr>
      <w:r w:rsidRPr="00F707F6">
        <w:tab/>
      </w:r>
      <w:r w:rsidRPr="00F707F6">
        <w:tab/>
      </w:r>
    </w:p>
    <w:p w:rsidR="008617A0" w:rsidRPr="00F707F6" w:rsidRDefault="008617A0" w:rsidP="008617A0">
      <w:pPr>
        <w:jc w:val="both"/>
      </w:pPr>
    </w:p>
    <w:p w:rsidR="008617A0" w:rsidRPr="00F707F6" w:rsidRDefault="008617A0" w:rsidP="008617A0">
      <w:pPr>
        <w:jc w:val="both"/>
      </w:pPr>
    </w:p>
    <w:p w:rsidR="008617A0" w:rsidRPr="00F707F6" w:rsidRDefault="008617A0" w:rsidP="008617A0">
      <w:pPr>
        <w:jc w:val="both"/>
      </w:pPr>
      <w:r w:rsidRPr="00F707F6">
        <w:t>_______________________________________</w:t>
      </w:r>
    </w:p>
    <w:p w:rsidR="00D021DF" w:rsidRPr="00F707F6" w:rsidRDefault="009D1E1B" w:rsidP="00D021DF">
      <w:pPr>
        <w:pStyle w:val="NoSpacing"/>
      </w:pPr>
      <w:r>
        <w:t>Semone Pemberton, Secretary</w:t>
      </w:r>
    </w:p>
    <w:p w:rsidR="001315EE" w:rsidRPr="00F707F6" w:rsidRDefault="001315EE"/>
    <w:sectPr w:rsidR="001315EE" w:rsidRPr="00F707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40836"/>
    <w:multiLevelType w:val="hybridMultilevel"/>
    <w:tmpl w:val="9F724318"/>
    <w:lvl w:ilvl="0" w:tplc="04090015">
      <w:start w:val="1"/>
      <w:numFmt w:val="upp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871D2"/>
    <w:multiLevelType w:val="hybridMultilevel"/>
    <w:tmpl w:val="D7AC66B0"/>
    <w:lvl w:ilvl="0" w:tplc="C6C867A6">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723DA4"/>
    <w:multiLevelType w:val="hybridMultilevel"/>
    <w:tmpl w:val="3176DA62"/>
    <w:lvl w:ilvl="0" w:tplc="C90098C4">
      <w:start w:val="1"/>
      <w:numFmt w:val="decimal"/>
      <w:lvlText w:val="%1)"/>
      <w:lvlJc w:val="left"/>
      <w:pPr>
        <w:ind w:left="1794" w:hanging="360"/>
      </w:pPr>
      <w:rPr>
        <w:rFonts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3" w15:restartNumberingAfterBreak="0">
    <w:nsid w:val="402E5D78"/>
    <w:multiLevelType w:val="hybridMultilevel"/>
    <w:tmpl w:val="2B746DB8"/>
    <w:lvl w:ilvl="0" w:tplc="B3E010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ED74AE6"/>
    <w:multiLevelType w:val="hybridMultilevel"/>
    <w:tmpl w:val="312A8B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E77B4C"/>
    <w:multiLevelType w:val="hybridMultilevel"/>
    <w:tmpl w:val="12CC6498"/>
    <w:lvl w:ilvl="0" w:tplc="F1446C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F3465FD"/>
    <w:multiLevelType w:val="hybridMultilevel"/>
    <w:tmpl w:val="12CC6498"/>
    <w:lvl w:ilvl="0" w:tplc="F1446C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D1A2D6A"/>
    <w:multiLevelType w:val="hybridMultilevel"/>
    <w:tmpl w:val="2A7096B8"/>
    <w:lvl w:ilvl="0" w:tplc="714AAB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7"/>
  </w:num>
  <w:num w:numId="4">
    <w:abstractNumId w:val="5"/>
  </w:num>
  <w:num w:numId="5">
    <w:abstractNumId w:val="6"/>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1DF"/>
    <w:rsid w:val="00003A38"/>
    <w:rsid w:val="00005B72"/>
    <w:rsid w:val="00010B70"/>
    <w:rsid w:val="00020B2D"/>
    <w:rsid w:val="0002550F"/>
    <w:rsid w:val="00027CD2"/>
    <w:rsid w:val="00037DAA"/>
    <w:rsid w:val="00045667"/>
    <w:rsid w:val="0005160D"/>
    <w:rsid w:val="00072299"/>
    <w:rsid w:val="00080C35"/>
    <w:rsid w:val="00083856"/>
    <w:rsid w:val="00086E31"/>
    <w:rsid w:val="000A62FB"/>
    <w:rsid w:val="000B7FAC"/>
    <w:rsid w:val="000C0F7C"/>
    <w:rsid w:val="000F695D"/>
    <w:rsid w:val="00110893"/>
    <w:rsid w:val="00124486"/>
    <w:rsid w:val="0012558B"/>
    <w:rsid w:val="00130A66"/>
    <w:rsid w:val="001315EE"/>
    <w:rsid w:val="001335D1"/>
    <w:rsid w:val="00136AD4"/>
    <w:rsid w:val="00144345"/>
    <w:rsid w:val="0015410F"/>
    <w:rsid w:val="00163899"/>
    <w:rsid w:val="001643CD"/>
    <w:rsid w:val="00166B54"/>
    <w:rsid w:val="00175484"/>
    <w:rsid w:val="001779FC"/>
    <w:rsid w:val="001B11BC"/>
    <w:rsid w:val="001C4130"/>
    <w:rsid w:val="001F3159"/>
    <w:rsid w:val="001F43D8"/>
    <w:rsid w:val="00212AC3"/>
    <w:rsid w:val="00234391"/>
    <w:rsid w:val="0023536E"/>
    <w:rsid w:val="00237ECA"/>
    <w:rsid w:val="002419B3"/>
    <w:rsid w:val="00244EF0"/>
    <w:rsid w:val="002548CE"/>
    <w:rsid w:val="002614A8"/>
    <w:rsid w:val="00261DFE"/>
    <w:rsid w:val="00272F6F"/>
    <w:rsid w:val="00294604"/>
    <w:rsid w:val="002946DC"/>
    <w:rsid w:val="002A4E5C"/>
    <w:rsid w:val="002A65DF"/>
    <w:rsid w:val="002D2925"/>
    <w:rsid w:val="00306962"/>
    <w:rsid w:val="003162DC"/>
    <w:rsid w:val="003173AE"/>
    <w:rsid w:val="00342DA9"/>
    <w:rsid w:val="00343080"/>
    <w:rsid w:val="00345BF4"/>
    <w:rsid w:val="00347F97"/>
    <w:rsid w:val="0035356B"/>
    <w:rsid w:val="00371E6C"/>
    <w:rsid w:val="003843F6"/>
    <w:rsid w:val="00393BAF"/>
    <w:rsid w:val="003974D5"/>
    <w:rsid w:val="003A171D"/>
    <w:rsid w:val="003C72F4"/>
    <w:rsid w:val="003D2ED3"/>
    <w:rsid w:val="003D3A53"/>
    <w:rsid w:val="003D4E3A"/>
    <w:rsid w:val="003D6557"/>
    <w:rsid w:val="003E1E8C"/>
    <w:rsid w:val="003E29C0"/>
    <w:rsid w:val="004008B7"/>
    <w:rsid w:val="004116E7"/>
    <w:rsid w:val="00413A54"/>
    <w:rsid w:val="004145A5"/>
    <w:rsid w:val="004154AE"/>
    <w:rsid w:val="004156F6"/>
    <w:rsid w:val="00423098"/>
    <w:rsid w:val="00431F34"/>
    <w:rsid w:val="0043202D"/>
    <w:rsid w:val="004511A1"/>
    <w:rsid w:val="004631D1"/>
    <w:rsid w:val="00465630"/>
    <w:rsid w:val="00475175"/>
    <w:rsid w:val="004767B5"/>
    <w:rsid w:val="00481C7F"/>
    <w:rsid w:val="004829C2"/>
    <w:rsid w:val="004850A4"/>
    <w:rsid w:val="004958FA"/>
    <w:rsid w:val="004A1D2C"/>
    <w:rsid w:val="004B44E5"/>
    <w:rsid w:val="004B4946"/>
    <w:rsid w:val="004B6ECC"/>
    <w:rsid w:val="004C021F"/>
    <w:rsid w:val="004C1F9E"/>
    <w:rsid w:val="004E4823"/>
    <w:rsid w:val="004F4BE0"/>
    <w:rsid w:val="00500E4B"/>
    <w:rsid w:val="005107B7"/>
    <w:rsid w:val="00511D32"/>
    <w:rsid w:val="00522277"/>
    <w:rsid w:val="00534B8A"/>
    <w:rsid w:val="0055287F"/>
    <w:rsid w:val="00553846"/>
    <w:rsid w:val="00553E2B"/>
    <w:rsid w:val="00555067"/>
    <w:rsid w:val="005652E6"/>
    <w:rsid w:val="00570831"/>
    <w:rsid w:val="00573D1A"/>
    <w:rsid w:val="00580F62"/>
    <w:rsid w:val="00583AE2"/>
    <w:rsid w:val="0059335E"/>
    <w:rsid w:val="00594235"/>
    <w:rsid w:val="005944E8"/>
    <w:rsid w:val="00595551"/>
    <w:rsid w:val="005A32E5"/>
    <w:rsid w:val="005D1121"/>
    <w:rsid w:val="005D27B7"/>
    <w:rsid w:val="005F2AB2"/>
    <w:rsid w:val="005F3AFB"/>
    <w:rsid w:val="005F6E80"/>
    <w:rsid w:val="00620883"/>
    <w:rsid w:val="00627573"/>
    <w:rsid w:val="00630943"/>
    <w:rsid w:val="00630FCF"/>
    <w:rsid w:val="00631CFD"/>
    <w:rsid w:val="00632F4D"/>
    <w:rsid w:val="00634930"/>
    <w:rsid w:val="00635CD8"/>
    <w:rsid w:val="00666DFB"/>
    <w:rsid w:val="00670350"/>
    <w:rsid w:val="00672D22"/>
    <w:rsid w:val="00683EAF"/>
    <w:rsid w:val="006856D7"/>
    <w:rsid w:val="006B583E"/>
    <w:rsid w:val="006B5E2A"/>
    <w:rsid w:val="006C75CC"/>
    <w:rsid w:val="006F1009"/>
    <w:rsid w:val="006F3190"/>
    <w:rsid w:val="00704E41"/>
    <w:rsid w:val="00705D64"/>
    <w:rsid w:val="00711D40"/>
    <w:rsid w:val="00722699"/>
    <w:rsid w:val="00725031"/>
    <w:rsid w:val="00727824"/>
    <w:rsid w:val="00732A2E"/>
    <w:rsid w:val="007363B7"/>
    <w:rsid w:val="0073738C"/>
    <w:rsid w:val="007412D5"/>
    <w:rsid w:val="007532E6"/>
    <w:rsid w:val="00756262"/>
    <w:rsid w:val="0076377A"/>
    <w:rsid w:val="00767F4D"/>
    <w:rsid w:val="007761CB"/>
    <w:rsid w:val="0078259E"/>
    <w:rsid w:val="00783921"/>
    <w:rsid w:val="007839EA"/>
    <w:rsid w:val="007868C1"/>
    <w:rsid w:val="007B0BEB"/>
    <w:rsid w:val="007B2060"/>
    <w:rsid w:val="007B3C85"/>
    <w:rsid w:val="007B6455"/>
    <w:rsid w:val="007B668D"/>
    <w:rsid w:val="007D38D9"/>
    <w:rsid w:val="007D6AE3"/>
    <w:rsid w:val="007D7915"/>
    <w:rsid w:val="007E7DFA"/>
    <w:rsid w:val="007F0293"/>
    <w:rsid w:val="007F125F"/>
    <w:rsid w:val="007F2CD9"/>
    <w:rsid w:val="0081356E"/>
    <w:rsid w:val="0082015F"/>
    <w:rsid w:val="00837B68"/>
    <w:rsid w:val="008617A0"/>
    <w:rsid w:val="00866846"/>
    <w:rsid w:val="008746FB"/>
    <w:rsid w:val="008A7E55"/>
    <w:rsid w:val="008B00F5"/>
    <w:rsid w:val="008B3085"/>
    <w:rsid w:val="008B4491"/>
    <w:rsid w:val="008C7D82"/>
    <w:rsid w:val="008D1E84"/>
    <w:rsid w:val="008D4679"/>
    <w:rsid w:val="008E1635"/>
    <w:rsid w:val="008E16A2"/>
    <w:rsid w:val="008E6DCB"/>
    <w:rsid w:val="008F6E58"/>
    <w:rsid w:val="00902235"/>
    <w:rsid w:val="009211BB"/>
    <w:rsid w:val="00921F43"/>
    <w:rsid w:val="00923DC5"/>
    <w:rsid w:val="00923FC1"/>
    <w:rsid w:val="00925706"/>
    <w:rsid w:val="00927D60"/>
    <w:rsid w:val="0093173C"/>
    <w:rsid w:val="00931CA4"/>
    <w:rsid w:val="009340A1"/>
    <w:rsid w:val="00942160"/>
    <w:rsid w:val="00946047"/>
    <w:rsid w:val="009628B1"/>
    <w:rsid w:val="00964280"/>
    <w:rsid w:val="0097021F"/>
    <w:rsid w:val="00982E16"/>
    <w:rsid w:val="00983066"/>
    <w:rsid w:val="00986836"/>
    <w:rsid w:val="00986F9C"/>
    <w:rsid w:val="009915B1"/>
    <w:rsid w:val="00991FC6"/>
    <w:rsid w:val="009A1171"/>
    <w:rsid w:val="009A2801"/>
    <w:rsid w:val="009B11F1"/>
    <w:rsid w:val="009B2A16"/>
    <w:rsid w:val="009B7071"/>
    <w:rsid w:val="009D1E1B"/>
    <w:rsid w:val="009D4FD7"/>
    <w:rsid w:val="00A01DFD"/>
    <w:rsid w:val="00A03750"/>
    <w:rsid w:val="00A11219"/>
    <w:rsid w:val="00A1127F"/>
    <w:rsid w:val="00A4757B"/>
    <w:rsid w:val="00A47DE1"/>
    <w:rsid w:val="00A50FCA"/>
    <w:rsid w:val="00A57649"/>
    <w:rsid w:val="00A6242B"/>
    <w:rsid w:val="00A64655"/>
    <w:rsid w:val="00A66712"/>
    <w:rsid w:val="00A74A84"/>
    <w:rsid w:val="00A77AE1"/>
    <w:rsid w:val="00A83620"/>
    <w:rsid w:val="00A84985"/>
    <w:rsid w:val="00A87200"/>
    <w:rsid w:val="00A87E66"/>
    <w:rsid w:val="00A87EF4"/>
    <w:rsid w:val="00A9061F"/>
    <w:rsid w:val="00A948BA"/>
    <w:rsid w:val="00A97133"/>
    <w:rsid w:val="00AB7F59"/>
    <w:rsid w:val="00AD13FC"/>
    <w:rsid w:val="00AD2157"/>
    <w:rsid w:val="00AD7095"/>
    <w:rsid w:val="00AE107D"/>
    <w:rsid w:val="00AE479C"/>
    <w:rsid w:val="00AF2425"/>
    <w:rsid w:val="00B22E30"/>
    <w:rsid w:val="00B248A6"/>
    <w:rsid w:val="00B40E4B"/>
    <w:rsid w:val="00B47F04"/>
    <w:rsid w:val="00B705C8"/>
    <w:rsid w:val="00B720E5"/>
    <w:rsid w:val="00B81ED4"/>
    <w:rsid w:val="00B92763"/>
    <w:rsid w:val="00BB4FD6"/>
    <w:rsid w:val="00BB7652"/>
    <w:rsid w:val="00BC0751"/>
    <w:rsid w:val="00BC26D3"/>
    <w:rsid w:val="00BC7670"/>
    <w:rsid w:val="00BD144C"/>
    <w:rsid w:val="00BE7DBF"/>
    <w:rsid w:val="00BF2EC1"/>
    <w:rsid w:val="00C10832"/>
    <w:rsid w:val="00C158A2"/>
    <w:rsid w:val="00C22829"/>
    <w:rsid w:val="00C24299"/>
    <w:rsid w:val="00C35458"/>
    <w:rsid w:val="00C545B6"/>
    <w:rsid w:val="00C55361"/>
    <w:rsid w:val="00C70D86"/>
    <w:rsid w:val="00C716C3"/>
    <w:rsid w:val="00CA09D5"/>
    <w:rsid w:val="00CC0F42"/>
    <w:rsid w:val="00CC2695"/>
    <w:rsid w:val="00CC2B92"/>
    <w:rsid w:val="00CC48A0"/>
    <w:rsid w:val="00CC6731"/>
    <w:rsid w:val="00CC7E5C"/>
    <w:rsid w:val="00CD0240"/>
    <w:rsid w:val="00CD2DBE"/>
    <w:rsid w:val="00CD6C21"/>
    <w:rsid w:val="00CF13BE"/>
    <w:rsid w:val="00D021DF"/>
    <w:rsid w:val="00D02541"/>
    <w:rsid w:val="00D05105"/>
    <w:rsid w:val="00D12EFF"/>
    <w:rsid w:val="00D2221A"/>
    <w:rsid w:val="00D3210A"/>
    <w:rsid w:val="00D32472"/>
    <w:rsid w:val="00D33AEC"/>
    <w:rsid w:val="00D42DD1"/>
    <w:rsid w:val="00D54A68"/>
    <w:rsid w:val="00D61A7F"/>
    <w:rsid w:val="00D77AD9"/>
    <w:rsid w:val="00D81280"/>
    <w:rsid w:val="00D83664"/>
    <w:rsid w:val="00D910FB"/>
    <w:rsid w:val="00D93342"/>
    <w:rsid w:val="00DA62DF"/>
    <w:rsid w:val="00DC66EA"/>
    <w:rsid w:val="00DE14FF"/>
    <w:rsid w:val="00DE2C2E"/>
    <w:rsid w:val="00DF68E9"/>
    <w:rsid w:val="00E06B92"/>
    <w:rsid w:val="00E07A76"/>
    <w:rsid w:val="00E100CA"/>
    <w:rsid w:val="00E163D7"/>
    <w:rsid w:val="00E310B4"/>
    <w:rsid w:val="00E3522C"/>
    <w:rsid w:val="00E446B5"/>
    <w:rsid w:val="00E51021"/>
    <w:rsid w:val="00E608D8"/>
    <w:rsid w:val="00E61541"/>
    <w:rsid w:val="00E76726"/>
    <w:rsid w:val="00E77CF2"/>
    <w:rsid w:val="00E818BE"/>
    <w:rsid w:val="00E90882"/>
    <w:rsid w:val="00E90BCE"/>
    <w:rsid w:val="00EB2479"/>
    <w:rsid w:val="00EB2EA7"/>
    <w:rsid w:val="00EC29E1"/>
    <w:rsid w:val="00EC4D0E"/>
    <w:rsid w:val="00EE158B"/>
    <w:rsid w:val="00EF1CBB"/>
    <w:rsid w:val="00EF20C4"/>
    <w:rsid w:val="00F11431"/>
    <w:rsid w:val="00F11C64"/>
    <w:rsid w:val="00F1245A"/>
    <w:rsid w:val="00F13319"/>
    <w:rsid w:val="00F14D69"/>
    <w:rsid w:val="00F159BF"/>
    <w:rsid w:val="00F24309"/>
    <w:rsid w:val="00F36678"/>
    <w:rsid w:val="00F707F6"/>
    <w:rsid w:val="00F71A96"/>
    <w:rsid w:val="00F723F5"/>
    <w:rsid w:val="00F825B9"/>
    <w:rsid w:val="00F83C06"/>
    <w:rsid w:val="00F85D22"/>
    <w:rsid w:val="00F94935"/>
    <w:rsid w:val="00F97B94"/>
    <w:rsid w:val="00F97E49"/>
    <w:rsid w:val="00FB059C"/>
    <w:rsid w:val="00FB2B86"/>
    <w:rsid w:val="00FC4C34"/>
    <w:rsid w:val="00FD05B6"/>
    <w:rsid w:val="00FD7726"/>
    <w:rsid w:val="00FE1CB4"/>
    <w:rsid w:val="00FE7281"/>
    <w:rsid w:val="00FE7EC6"/>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41FEF"/>
  <w15:docId w15:val="{9B777BED-34DD-488C-B094-8C055DFCC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1D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21DF"/>
    <w:pPr>
      <w:spacing w:after="0" w:line="240" w:lineRule="auto"/>
    </w:pPr>
    <w:rPr>
      <w:rFonts w:ascii="Times New Roman" w:eastAsia="Times New Roman" w:hAnsi="Times New Roman" w:cs="Times New Roman"/>
      <w:sz w:val="24"/>
      <w:szCs w:val="24"/>
    </w:rPr>
  </w:style>
  <w:style w:type="paragraph" w:customStyle="1" w:styleId="Default">
    <w:name w:val="Default"/>
    <w:rsid w:val="00D021D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ember-view">
    <w:name w:val="ember-view"/>
    <w:rsid w:val="008617A0"/>
  </w:style>
  <w:style w:type="paragraph" w:styleId="ListParagraph">
    <w:name w:val="List Paragraph"/>
    <w:basedOn w:val="Normal"/>
    <w:uiPriority w:val="34"/>
    <w:qFormat/>
    <w:rsid w:val="00272F6F"/>
    <w:pPr>
      <w:spacing w:after="200" w:line="276" w:lineRule="auto"/>
      <w:ind w:left="720"/>
      <w:contextualSpacing/>
    </w:pPr>
    <w:rPr>
      <w:rFonts w:ascii="Calibri" w:eastAsiaTheme="minorHAnsi" w:hAnsi="Calibri" w:cstheme="minorBidi"/>
    </w:rPr>
  </w:style>
  <w:style w:type="paragraph" w:styleId="PlainText">
    <w:name w:val="Plain Text"/>
    <w:basedOn w:val="Normal"/>
    <w:link w:val="PlainTextChar"/>
    <w:uiPriority w:val="99"/>
    <w:unhideWhenUsed/>
    <w:rsid w:val="00371E6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371E6C"/>
    <w:rPr>
      <w:rFonts w:ascii="Calibri" w:hAnsi="Calibri"/>
      <w:szCs w:val="21"/>
    </w:rPr>
  </w:style>
  <w:style w:type="paragraph" w:styleId="BalloonText">
    <w:name w:val="Balloon Text"/>
    <w:basedOn w:val="Normal"/>
    <w:link w:val="BalloonTextChar"/>
    <w:uiPriority w:val="99"/>
    <w:semiHidden/>
    <w:unhideWhenUsed/>
    <w:rsid w:val="00666D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DF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666DFB"/>
    <w:rPr>
      <w:sz w:val="16"/>
      <w:szCs w:val="16"/>
    </w:rPr>
  </w:style>
  <w:style w:type="paragraph" w:styleId="CommentText">
    <w:name w:val="annotation text"/>
    <w:basedOn w:val="Normal"/>
    <w:link w:val="CommentTextChar"/>
    <w:uiPriority w:val="99"/>
    <w:semiHidden/>
    <w:unhideWhenUsed/>
    <w:rsid w:val="00666DFB"/>
    <w:rPr>
      <w:sz w:val="20"/>
      <w:szCs w:val="20"/>
    </w:rPr>
  </w:style>
  <w:style w:type="character" w:customStyle="1" w:styleId="CommentTextChar">
    <w:name w:val="Comment Text Char"/>
    <w:basedOn w:val="DefaultParagraphFont"/>
    <w:link w:val="CommentText"/>
    <w:uiPriority w:val="99"/>
    <w:semiHidden/>
    <w:rsid w:val="00666DF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66DFB"/>
    <w:rPr>
      <w:b/>
      <w:bCs/>
    </w:rPr>
  </w:style>
  <w:style w:type="character" w:customStyle="1" w:styleId="CommentSubjectChar">
    <w:name w:val="Comment Subject Char"/>
    <w:basedOn w:val="CommentTextChar"/>
    <w:link w:val="CommentSubject"/>
    <w:uiPriority w:val="99"/>
    <w:semiHidden/>
    <w:rsid w:val="00666DFB"/>
    <w:rPr>
      <w:rFonts w:ascii="Times New Roman" w:eastAsia="Times New Roman" w:hAnsi="Times New Roman" w:cs="Times New Roman"/>
      <w:b/>
      <w:bCs/>
      <w:sz w:val="20"/>
      <w:szCs w:val="20"/>
    </w:rPr>
  </w:style>
  <w:style w:type="paragraph" w:styleId="Revision">
    <w:name w:val="Revision"/>
    <w:hidden/>
    <w:uiPriority w:val="99"/>
    <w:semiHidden/>
    <w:rsid w:val="00666DFB"/>
    <w:pPr>
      <w:spacing w:after="0" w:line="240" w:lineRule="auto"/>
    </w:pPr>
    <w:rPr>
      <w:rFonts w:ascii="Times New Roman" w:eastAsia="Times New Roman" w:hAnsi="Times New Roman" w:cs="Times New Roman"/>
      <w:sz w:val="24"/>
      <w:szCs w:val="24"/>
    </w:rPr>
  </w:style>
  <w:style w:type="character" w:customStyle="1" w:styleId="user-name-span">
    <w:name w:val="user-name-span"/>
    <w:basedOn w:val="DefaultParagraphFont"/>
    <w:rsid w:val="00343080"/>
  </w:style>
  <w:style w:type="character" w:customStyle="1" w:styleId="time">
    <w:name w:val="time"/>
    <w:basedOn w:val="DefaultParagraphFont"/>
    <w:rsid w:val="00343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99649">
      <w:bodyDiv w:val="1"/>
      <w:marLeft w:val="0"/>
      <w:marRight w:val="0"/>
      <w:marTop w:val="0"/>
      <w:marBottom w:val="0"/>
      <w:divBdr>
        <w:top w:val="none" w:sz="0" w:space="0" w:color="auto"/>
        <w:left w:val="none" w:sz="0" w:space="0" w:color="auto"/>
        <w:bottom w:val="none" w:sz="0" w:space="0" w:color="auto"/>
        <w:right w:val="none" w:sz="0" w:space="0" w:color="auto"/>
      </w:divBdr>
    </w:div>
    <w:div w:id="228394247">
      <w:bodyDiv w:val="1"/>
      <w:marLeft w:val="0"/>
      <w:marRight w:val="0"/>
      <w:marTop w:val="0"/>
      <w:marBottom w:val="0"/>
      <w:divBdr>
        <w:top w:val="none" w:sz="0" w:space="0" w:color="auto"/>
        <w:left w:val="none" w:sz="0" w:space="0" w:color="auto"/>
        <w:bottom w:val="none" w:sz="0" w:space="0" w:color="auto"/>
        <w:right w:val="none" w:sz="0" w:space="0" w:color="auto"/>
      </w:divBdr>
      <w:divsChild>
        <w:div w:id="483935380">
          <w:marLeft w:val="0"/>
          <w:marRight w:val="0"/>
          <w:marTop w:val="0"/>
          <w:marBottom w:val="150"/>
          <w:divBdr>
            <w:top w:val="none" w:sz="0" w:space="0" w:color="auto"/>
            <w:left w:val="none" w:sz="0" w:space="0" w:color="auto"/>
            <w:bottom w:val="none" w:sz="0" w:space="0" w:color="auto"/>
            <w:right w:val="none" w:sz="0" w:space="0" w:color="auto"/>
          </w:divBdr>
          <w:divsChild>
            <w:div w:id="18691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45760">
      <w:bodyDiv w:val="1"/>
      <w:marLeft w:val="0"/>
      <w:marRight w:val="0"/>
      <w:marTop w:val="0"/>
      <w:marBottom w:val="0"/>
      <w:divBdr>
        <w:top w:val="none" w:sz="0" w:space="0" w:color="auto"/>
        <w:left w:val="none" w:sz="0" w:space="0" w:color="auto"/>
        <w:bottom w:val="none" w:sz="0" w:space="0" w:color="auto"/>
        <w:right w:val="none" w:sz="0" w:space="0" w:color="auto"/>
      </w:divBdr>
    </w:div>
    <w:div w:id="78114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C8CF2-B699-43ED-B843-1EEF3516E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673</Words>
  <Characters>3841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Janet Beaudry</dc:creator>
  <cp:lastModifiedBy>Janet Beaudry</cp:lastModifiedBy>
  <cp:revision>8</cp:revision>
  <cp:lastPrinted>2021-06-08T13:58:00Z</cp:lastPrinted>
  <dcterms:created xsi:type="dcterms:W3CDTF">2021-08-16T15:31:00Z</dcterms:created>
  <dcterms:modified xsi:type="dcterms:W3CDTF">2021-08-16T16:09:00Z</dcterms:modified>
</cp:coreProperties>
</file>